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F9D" w:rsidRDefault="00287F9D" w:rsidP="00287F9D">
      <w:pPr>
        <w:shd w:val="clear" w:color="auto" w:fill="FAFAF8"/>
        <w:rPr>
          <w:rFonts w:ascii="Arial" w:hAnsi="Arial" w:cs="Arial"/>
          <w:color w:val="1D1D1D"/>
          <w:sz w:val="21"/>
          <w:szCs w:val="21"/>
        </w:rPr>
      </w:pPr>
    </w:p>
    <w:tbl>
      <w:tblPr>
        <w:tblW w:w="12000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9"/>
        <w:gridCol w:w="4906"/>
        <w:gridCol w:w="3375"/>
      </w:tblGrid>
      <w:tr w:rsidR="00287F9D" w:rsidTr="00287F9D">
        <w:tc>
          <w:tcPr>
            <w:tcW w:w="4500" w:type="dxa"/>
            <w:vMerge w:val="restart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8"/>
                <w:rFonts w:ascii="Arial" w:hAnsi="Arial" w:cs="Arial"/>
                <w:color w:val="333333"/>
              </w:rPr>
              <w:t xml:space="preserve">Режимы </w:t>
            </w:r>
            <w:proofErr w:type="gramStart"/>
            <w:r>
              <w:rPr>
                <w:rStyle w:val="a8"/>
                <w:rFonts w:ascii="Arial" w:hAnsi="Arial" w:cs="Arial"/>
                <w:color w:val="333333"/>
              </w:rPr>
              <w:t>принудительной</w:t>
            </w:r>
            <w:proofErr w:type="gramEnd"/>
            <w:r>
              <w:rPr>
                <w:rStyle w:val="a8"/>
                <w:rFonts w:ascii="Arial" w:hAnsi="Arial" w:cs="Arial"/>
                <w:color w:val="333333"/>
              </w:rPr>
              <w:t xml:space="preserve"> ИВЛ</w:t>
            </w:r>
          </w:p>
        </w:tc>
        <w:tc>
          <w:tcPr>
            <w:tcW w:w="6750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</w:rPr>
              <w:t>с управляемым объемом</w:t>
            </w:r>
          </w:p>
        </w:tc>
        <w:tc>
          <w:tcPr>
            <w:tcW w:w="142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8"/>
                <w:rFonts w:ascii="Arial" w:hAnsi="Arial" w:cs="Arial"/>
                <w:color w:val="333333"/>
              </w:rPr>
              <w:t>CMV VCV</w:t>
            </w:r>
          </w:p>
        </w:tc>
      </w:tr>
      <w:tr w:rsidR="00287F9D" w:rsidTr="00287F9D">
        <w:trPr>
          <w:trHeight w:val="135"/>
        </w:trPr>
        <w:tc>
          <w:tcPr>
            <w:tcW w:w="0" w:type="auto"/>
            <w:vMerge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9D" w:rsidRDefault="00287F9D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135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</w:rPr>
              <w:t>с управляемым давлением</w:t>
            </w:r>
          </w:p>
        </w:tc>
        <w:tc>
          <w:tcPr>
            <w:tcW w:w="142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135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8"/>
                <w:rFonts w:ascii="Arial" w:hAnsi="Arial" w:cs="Arial"/>
                <w:color w:val="333333"/>
              </w:rPr>
              <w:t>CMV PCV</w:t>
            </w:r>
          </w:p>
        </w:tc>
      </w:tr>
      <w:tr w:rsidR="00287F9D" w:rsidTr="00287F9D">
        <w:trPr>
          <w:trHeight w:val="135"/>
        </w:trPr>
        <w:tc>
          <w:tcPr>
            <w:tcW w:w="0" w:type="auto"/>
            <w:vMerge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9D" w:rsidRDefault="00287F9D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135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</w:rPr>
              <w:t>c управлением по давлению и доставкой гарантированного объема</w:t>
            </w:r>
          </w:p>
        </w:tc>
        <w:tc>
          <w:tcPr>
            <w:tcW w:w="142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135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8"/>
                <w:rFonts w:ascii="Arial" w:hAnsi="Arial" w:cs="Arial"/>
                <w:color w:val="333333"/>
              </w:rPr>
              <w:t>PCV VG</w:t>
            </w:r>
          </w:p>
        </w:tc>
      </w:tr>
      <w:tr w:rsidR="00287F9D" w:rsidTr="00287F9D">
        <w:tc>
          <w:tcPr>
            <w:tcW w:w="3090" w:type="dxa"/>
            <w:vMerge w:val="restart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8"/>
                <w:rFonts w:ascii="Arial" w:hAnsi="Arial" w:cs="Arial"/>
                <w:color w:val="333333"/>
              </w:rPr>
              <w:t xml:space="preserve">Режимы с </w:t>
            </w:r>
            <w:proofErr w:type="gramStart"/>
            <w:r>
              <w:rPr>
                <w:rStyle w:val="a8"/>
                <w:rFonts w:ascii="Arial" w:hAnsi="Arial" w:cs="Arial"/>
                <w:color w:val="333333"/>
              </w:rPr>
              <w:t>синхронизированной</w:t>
            </w:r>
            <w:proofErr w:type="gramEnd"/>
            <w:r>
              <w:rPr>
                <w:rStyle w:val="a8"/>
                <w:rFonts w:ascii="Arial" w:hAnsi="Arial" w:cs="Arial"/>
                <w:color w:val="333333"/>
              </w:rPr>
              <w:t xml:space="preserve"> перемежающейся ИВЛ</w:t>
            </w:r>
          </w:p>
        </w:tc>
        <w:tc>
          <w:tcPr>
            <w:tcW w:w="5250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</w:rPr>
              <w:t>с управляемым объемом и поддержкой давлением спонтанных вдохов</w:t>
            </w:r>
          </w:p>
        </w:tc>
        <w:tc>
          <w:tcPr>
            <w:tcW w:w="142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8"/>
                <w:rFonts w:ascii="Arial" w:hAnsi="Arial" w:cs="Arial"/>
                <w:color w:val="333333"/>
              </w:rPr>
              <w:t>SIMV VC</w:t>
            </w:r>
          </w:p>
        </w:tc>
      </w:tr>
      <w:tr w:rsidR="00287F9D" w:rsidTr="00287F9D">
        <w:trPr>
          <w:trHeight w:val="375"/>
        </w:trPr>
        <w:tc>
          <w:tcPr>
            <w:tcW w:w="0" w:type="auto"/>
            <w:vMerge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9D" w:rsidRDefault="00287F9D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</w:rPr>
              <w:t>с управляемым давлением и поддержкой давлением  спонтанных вдохов</w:t>
            </w:r>
          </w:p>
        </w:tc>
        <w:tc>
          <w:tcPr>
            <w:tcW w:w="142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8"/>
                <w:rFonts w:ascii="Arial" w:hAnsi="Arial" w:cs="Arial"/>
                <w:color w:val="333333"/>
              </w:rPr>
              <w:t>SIMV PC</w:t>
            </w:r>
          </w:p>
        </w:tc>
      </w:tr>
      <w:tr w:rsidR="00287F9D" w:rsidTr="00287F9D">
        <w:tc>
          <w:tcPr>
            <w:tcW w:w="0" w:type="auto"/>
            <w:vMerge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9D" w:rsidRDefault="00287F9D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</w:rPr>
              <w:t>с управлением по давлению и доставкой гарантированного объема с двойным контролем</w:t>
            </w:r>
          </w:p>
        </w:tc>
        <w:tc>
          <w:tcPr>
            <w:tcW w:w="142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8"/>
                <w:rFonts w:ascii="Arial" w:hAnsi="Arial" w:cs="Arial"/>
                <w:color w:val="333333"/>
              </w:rPr>
              <w:t>SIMV DC</w:t>
            </w:r>
          </w:p>
        </w:tc>
      </w:tr>
      <w:tr w:rsidR="00287F9D" w:rsidTr="00287F9D">
        <w:tc>
          <w:tcPr>
            <w:tcW w:w="3090" w:type="dxa"/>
            <w:vMerge w:val="restart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8"/>
                <w:rFonts w:ascii="Arial" w:hAnsi="Arial" w:cs="Arial"/>
                <w:color w:val="333333"/>
              </w:rPr>
              <w:t>Режимы самостоятельного дыхания</w:t>
            </w:r>
          </w:p>
        </w:tc>
        <w:tc>
          <w:tcPr>
            <w:tcW w:w="5250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</w:rPr>
              <w:t>с постоянным положительным давлением с возможностью поддержки давлением</w:t>
            </w:r>
          </w:p>
        </w:tc>
        <w:tc>
          <w:tcPr>
            <w:tcW w:w="142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8"/>
                <w:rFonts w:ascii="Arial" w:hAnsi="Arial" w:cs="Arial"/>
                <w:color w:val="333333"/>
              </w:rPr>
              <w:t>CPAP+PS</w:t>
            </w:r>
          </w:p>
        </w:tc>
      </w:tr>
      <w:tr w:rsidR="00287F9D" w:rsidTr="00287F9D">
        <w:tc>
          <w:tcPr>
            <w:tcW w:w="0" w:type="auto"/>
            <w:vMerge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9D" w:rsidRDefault="00287F9D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</w:rPr>
              <w:t>самостоятельное дыхание с двумя уровнями постоянного положительного давления </w:t>
            </w:r>
          </w:p>
        </w:tc>
        <w:tc>
          <w:tcPr>
            <w:tcW w:w="5250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Style w:val="a8"/>
                <w:rFonts w:ascii="Arial" w:hAnsi="Arial" w:cs="Arial"/>
                <w:color w:val="333333"/>
              </w:rPr>
              <w:t>BiSTEP</w:t>
            </w:r>
            <w:proofErr w:type="spellEnd"/>
            <w:r>
              <w:rPr>
                <w:rStyle w:val="a8"/>
                <w:rFonts w:ascii="Arial" w:hAnsi="Arial" w:cs="Arial"/>
                <w:color w:val="333333"/>
              </w:rPr>
              <w:t xml:space="preserve"> + PS</w:t>
            </w:r>
          </w:p>
        </w:tc>
      </w:tr>
      <w:tr w:rsidR="00287F9D" w:rsidTr="00287F9D">
        <w:trPr>
          <w:trHeight w:val="600"/>
        </w:trPr>
        <w:tc>
          <w:tcPr>
            <w:tcW w:w="0" w:type="auto"/>
            <w:vMerge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9D" w:rsidRDefault="00287F9D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</w:rPr>
              <w:t>Вентиляция с освобождением давления в дыхательных путях</w:t>
            </w:r>
          </w:p>
        </w:tc>
        <w:tc>
          <w:tcPr>
            <w:tcW w:w="142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8"/>
                <w:rFonts w:ascii="Arial" w:hAnsi="Arial" w:cs="Arial"/>
                <w:color w:val="333333"/>
              </w:rPr>
              <w:t>APRV</w:t>
            </w:r>
          </w:p>
        </w:tc>
      </w:tr>
      <w:tr w:rsidR="00287F9D" w:rsidTr="00287F9D">
        <w:trPr>
          <w:trHeight w:val="120"/>
        </w:trPr>
        <w:tc>
          <w:tcPr>
            <w:tcW w:w="0" w:type="auto"/>
            <w:vMerge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9D" w:rsidRDefault="00287F9D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12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333333"/>
              </w:rPr>
              <w:t>неинвазивная</w:t>
            </w:r>
            <w:proofErr w:type="spellEnd"/>
            <w:r>
              <w:rPr>
                <w:rFonts w:ascii="Arial" w:hAnsi="Arial" w:cs="Arial"/>
                <w:color w:val="333333"/>
              </w:rPr>
              <w:t xml:space="preserve"> вентиляция</w:t>
            </w:r>
          </w:p>
        </w:tc>
        <w:tc>
          <w:tcPr>
            <w:tcW w:w="142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12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8"/>
                <w:rFonts w:ascii="Arial" w:hAnsi="Arial" w:cs="Arial"/>
                <w:color w:val="333333"/>
              </w:rPr>
              <w:t>NIV</w:t>
            </w:r>
          </w:p>
        </w:tc>
      </w:tr>
      <w:tr w:rsidR="00287F9D" w:rsidTr="00287F9D">
        <w:trPr>
          <w:trHeight w:val="195"/>
        </w:trPr>
        <w:tc>
          <w:tcPr>
            <w:tcW w:w="3090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8"/>
                <w:rFonts w:ascii="Arial" w:hAnsi="Arial" w:cs="Arial"/>
                <w:color w:val="333333"/>
              </w:rPr>
              <w:t>Резервный режим</w:t>
            </w:r>
          </w:p>
        </w:tc>
        <w:tc>
          <w:tcPr>
            <w:tcW w:w="5250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</w:rPr>
              <w:t>апноэ-вентиляция</w:t>
            </w:r>
          </w:p>
        </w:tc>
        <w:tc>
          <w:tcPr>
            <w:tcW w:w="142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Style w:val="a8"/>
                <w:rFonts w:ascii="Arial" w:hAnsi="Arial" w:cs="Arial"/>
                <w:color w:val="333333"/>
              </w:rPr>
              <w:t>Apnea</w:t>
            </w:r>
            <w:proofErr w:type="spellEnd"/>
          </w:p>
        </w:tc>
      </w:tr>
      <w:tr w:rsidR="00287F9D" w:rsidTr="00287F9D">
        <w:trPr>
          <w:trHeight w:val="195"/>
        </w:trPr>
        <w:tc>
          <w:tcPr>
            <w:tcW w:w="3090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8"/>
                <w:rFonts w:ascii="Arial" w:hAnsi="Arial" w:cs="Arial"/>
                <w:color w:val="333333"/>
              </w:rPr>
              <w:t>Функция поддержки давлением</w:t>
            </w:r>
          </w:p>
        </w:tc>
        <w:tc>
          <w:tcPr>
            <w:tcW w:w="5250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</w:rPr>
              <w:t>функция поддержки давлением</w:t>
            </w:r>
          </w:p>
        </w:tc>
        <w:tc>
          <w:tcPr>
            <w:tcW w:w="142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8"/>
                <w:rFonts w:ascii="Arial" w:hAnsi="Arial" w:cs="Arial"/>
                <w:color w:val="333333"/>
              </w:rPr>
              <w:t>PS</w:t>
            </w:r>
          </w:p>
        </w:tc>
      </w:tr>
    </w:tbl>
    <w:p w:rsidR="00287F9D" w:rsidRDefault="00287F9D" w:rsidP="00287F9D">
      <w:pPr>
        <w:pStyle w:val="2"/>
        <w:shd w:val="clear" w:color="auto" w:fill="FAFAF8"/>
        <w:spacing w:before="0" w:beforeAutospacing="0" w:after="195" w:afterAutospacing="0" w:line="375" w:lineRule="atLeast"/>
        <w:rPr>
          <w:rFonts w:ascii="Arial" w:hAnsi="Arial" w:cs="Arial"/>
          <w:b w:val="0"/>
          <w:bCs w:val="0"/>
          <w:caps/>
          <w:color w:val="654A1F"/>
          <w:sz w:val="30"/>
          <w:szCs w:val="30"/>
        </w:rPr>
      </w:pPr>
      <w:r>
        <w:rPr>
          <w:rStyle w:val="a8"/>
          <w:rFonts w:ascii="Arial" w:hAnsi="Arial" w:cs="Arial"/>
          <w:b/>
          <w:bCs/>
          <w:caps/>
          <w:color w:val="654A1F"/>
          <w:sz w:val="24"/>
          <w:szCs w:val="24"/>
        </w:rPr>
        <w:t>ПАРАМЕТРЫ ВЕНТИЛЯЦИИ:</w:t>
      </w:r>
    </w:p>
    <w:tbl>
      <w:tblPr>
        <w:tblW w:w="12000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9"/>
        <w:gridCol w:w="6341"/>
      </w:tblGrid>
      <w:tr w:rsidR="00287F9D" w:rsidTr="00287F9D">
        <w:tc>
          <w:tcPr>
            <w:tcW w:w="535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Дыхательный объем</w:t>
            </w:r>
          </w:p>
        </w:tc>
        <w:tc>
          <w:tcPr>
            <w:tcW w:w="6000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10-3000 мл</w:t>
            </w:r>
          </w:p>
        </w:tc>
      </w:tr>
      <w:tr w:rsidR="00287F9D" w:rsidTr="00287F9D">
        <w:tc>
          <w:tcPr>
            <w:tcW w:w="535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Частота дыхания</w:t>
            </w:r>
          </w:p>
        </w:tc>
        <w:tc>
          <w:tcPr>
            <w:tcW w:w="439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1-120 дых</w:t>
            </w:r>
            <w:proofErr w:type="gramStart"/>
            <w:r>
              <w:t>.</w:t>
            </w:r>
            <w:proofErr w:type="gramEnd"/>
            <w:r>
              <w:t>/</w:t>
            </w:r>
            <w:proofErr w:type="gramStart"/>
            <w:r>
              <w:t>м</w:t>
            </w:r>
            <w:proofErr w:type="gramEnd"/>
            <w:r>
              <w:t>ин.</w:t>
            </w:r>
          </w:p>
        </w:tc>
      </w:tr>
      <w:tr w:rsidR="00287F9D" w:rsidTr="00287F9D">
        <w:tc>
          <w:tcPr>
            <w:tcW w:w="535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Время вдоха</w:t>
            </w:r>
          </w:p>
        </w:tc>
        <w:tc>
          <w:tcPr>
            <w:tcW w:w="439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0,2-10 с</w:t>
            </w:r>
          </w:p>
        </w:tc>
      </w:tr>
      <w:tr w:rsidR="00287F9D" w:rsidTr="00287F9D">
        <w:trPr>
          <w:trHeight w:val="270"/>
        </w:trPr>
        <w:tc>
          <w:tcPr>
            <w:tcW w:w="535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Чувствительность триггера по потоку</w:t>
            </w:r>
          </w:p>
        </w:tc>
        <w:tc>
          <w:tcPr>
            <w:tcW w:w="439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0,5-20 л/мин.</w:t>
            </w:r>
          </w:p>
        </w:tc>
      </w:tr>
      <w:tr w:rsidR="00287F9D" w:rsidTr="00287F9D">
        <w:trPr>
          <w:trHeight w:val="195"/>
        </w:trPr>
        <w:tc>
          <w:tcPr>
            <w:tcW w:w="535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Чувствительность триггера по давлению</w:t>
            </w:r>
          </w:p>
        </w:tc>
        <w:tc>
          <w:tcPr>
            <w:tcW w:w="439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0,5-20 см вод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т.</w:t>
            </w:r>
          </w:p>
        </w:tc>
      </w:tr>
      <w:tr w:rsidR="00287F9D" w:rsidTr="00287F9D">
        <w:trPr>
          <w:trHeight w:val="255"/>
        </w:trPr>
        <w:tc>
          <w:tcPr>
            <w:tcW w:w="535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ПДКВ</w:t>
            </w:r>
          </w:p>
        </w:tc>
        <w:tc>
          <w:tcPr>
            <w:tcW w:w="439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0-50 см вод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т.</w:t>
            </w:r>
          </w:p>
        </w:tc>
      </w:tr>
      <w:tr w:rsidR="00287F9D" w:rsidTr="00287F9D">
        <w:tc>
          <w:tcPr>
            <w:tcW w:w="535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Давление вдоха</w:t>
            </w:r>
          </w:p>
        </w:tc>
        <w:tc>
          <w:tcPr>
            <w:tcW w:w="439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0-100 см вод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т.</w:t>
            </w:r>
          </w:p>
        </w:tc>
      </w:tr>
      <w:tr w:rsidR="00287F9D" w:rsidTr="00287F9D">
        <w:tc>
          <w:tcPr>
            <w:tcW w:w="535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lastRenderedPageBreak/>
              <w:t>Давление поддержки</w:t>
            </w:r>
          </w:p>
        </w:tc>
        <w:tc>
          <w:tcPr>
            <w:tcW w:w="439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0-80 см вод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т.</w:t>
            </w:r>
          </w:p>
        </w:tc>
      </w:tr>
      <w:tr w:rsidR="00287F9D" w:rsidTr="00287F9D">
        <w:tc>
          <w:tcPr>
            <w:tcW w:w="535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Отношение I:E</w:t>
            </w:r>
          </w:p>
        </w:tc>
        <w:tc>
          <w:tcPr>
            <w:tcW w:w="439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1:99-60:1</w:t>
            </w:r>
          </w:p>
        </w:tc>
      </w:tr>
    </w:tbl>
    <w:p w:rsidR="00287F9D" w:rsidRDefault="00287F9D" w:rsidP="00287F9D">
      <w:pPr>
        <w:pStyle w:val="2"/>
        <w:shd w:val="clear" w:color="auto" w:fill="FAFAF8"/>
        <w:spacing w:before="0" w:beforeAutospacing="0" w:after="195" w:afterAutospacing="0" w:line="375" w:lineRule="atLeast"/>
        <w:rPr>
          <w:rFonts w:ascii="Arial" w:hAnsi="Arial" w:cs="Arial"/>
          <w:b w:val="0"/>
          <w:bCs w:val="0"/>
          <w:caps/>
          <w:color w:val="654A1F"/>
          <w:sz w:val="30"/>
          <w:szCs w:val="30"/>
        </w:rPr>
      </w:pPr>
      <w:r>
        <w:rPr>
          <w:rStyle w:val="a8"/>
          <w:rFonts w:ascii="Arial" w:hAnsi="Arial" w:cs="Arial"/>
          <w:b/>
          <w:bCs/>
          <w:caps/>
          <w:color w:val="654A1F"/>
          <w:sz w:val="24"/>
          <w:szCs w:val="24"/>
        </w:rPr>
        <w:t>МОНИТОРИНГ ПАРАМЕТРОВ ВЕНТИЛЯЦИИ:</w:t>
      </w:r>
    </w:p>
    <w:tbl>
      <w:tblPr>
        <w:tblW w:w="12000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0"/>
      </w:tblGrid>
      <w:tr w:rsidR="00287F9D" w:rsidTr="00287F9D">
        <w:tc>
          <w:tcPr>
            <w:tcW w:w="12000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3"/>
              <w:spacing w:before="0" w:after="195"/>
              <w:rPr>
                <w:rFonts w:ascii="Arial" w:hAnsi="Arial" w:cs="Arial"/>
                <w:b w:val="0"/>
                <w:bCs w:val="0"/>
                <w:caps/>
                <w:color w:val="654A1F"/>
                <w:sz w:val="24"/>
                <w:szCs w:val="24"/>
              </w:rPr>
            </w:pPr>
            <w:r>
              <w:rPr>
                <w:rStyle w:val="a8"/>
                <w:rFonts w:ascii="Arial" w:hAnsi="Arial" w:cs="Arial"/>
                <w:b/>
                <w:bCs/>
                <w:caps/>
                <w:color w:val="654A1F"/>
                <w:sz w:val="24"/>
                <w:szCs w:val="24"/>
                <w:u w:val="single"/>
              </w:rPr>
              <w:t>БАЗОВЫЙ МОНИТОРИНГ:</w:t>
            </w:r>
          </w:p>
        </w:tc>
      </w:tr>
      <w:tr w:rsidR="00287F9D" w:rsidTr="00287F9D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 xml:space="preserve">Максимальное давление на вдохе, давление плато, среднее давление, ПДКВ, </w:t>
            </w:r>
            <w:proofErr w:type="spellStart"/>
            <w:r>
              <w:t>автоПДКВ</w:t>
            </w:r>
            <w:proofErr w:type="spellEnd"/>
          </w:p>
        </w:tc>
      </w:tr>
      <w:tr w:rsidR="00287F9D" w:rsidTr="00287F9D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Минутный объем дыхания</w:t>
            </w:r>
          </w:p>
        </w:tc>
      </w:tr>
      <w:tr w:rsidR="00287F9D" w:rsidTr="00287F9D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Объем вдоха, объем выдоха</w:t>
            </w:r>
          </w:p>
        </w:tc>
      </w:tr>
      <w:tr w:rsidR="00287F9D" w:rsidTr="00287F9D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Частота дыханий, частота спонтанных вдохов</w:t>
            </w:r>
          </w:p>
        </w:tc>
      </w:tr>
      <w:tr w:rsidR="00287F9D" w:rsidTr="00287F9D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proofErr w:type="spellStart"/>
            <w:r>
              <w:t>Комплайнс</w:t>
            </w:r>
            <w:proofErr w:type="spellEnd"/>
            <w:r>
              <w:t xml:space="preserve"> C</w:t>
            </w:r>
          </w:p>
        </w:tc>
      </w:tr>
      <w:tr w:rsidR="00287F9D" w:rsidTr="00287F9D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proofErr w:type="spellStart"/>
            <w:r>
              <w:t>Резистенс</w:t>
            </w:r>
            <w:proofErr w:type="spellEnd"/>
            <w:r>
              <w:t xml:space="preserve"> R</w:t>
            </w:r>
          </w:p>
        </w:tc>
      </w:tr>
      <w:tr w:rsidR="00287F9D" w:rsidTr="00287F9D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Отношение I:E</w:t>
            </w:r>
          </w:p>
        </w:tc>
      </w:tr>
      <w:tr w:rsidR="00287F9D" w:rsidTr="00287F9D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Концентрация кислорода на вдохе FiO</w:t>
            </w:r>
            <w:r>
              <w:rPr>
                <w:sz w:val="18"/>
                <w:szCs w:val="18"/>
                <w:vertAlign w:val="subscript"/>
              </w:rPr>
              <w:t>2</w:t>
            </w:r>
          </w:p>
        </w:tc>
      </w:tr>
      <w:tr w:rsidR="00287F9D" w:rsidTr="00287F9D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Величина утечки</w:t>
            </w:r>
          </w:p>
        </w:tc>
      </w:tr>
      <w:tr w:rsidR="00287F9D" w:rsidTr="00287F9D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lastRenderedPageBreak/>
              <w:t>Максимальный поток на вдохе</w:t>
            </w:r>
          </w:p>
        </w:tc>
      </w:tr>
      <w:tr w:rsidR="00287F9D" w:rsidTr="00287F9D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3"/>
              <w:spacing w:before="0" w:after="195"/>
              <w:rPr>
                <w:rFonts w:ascii="Arial" w:hAnsi="Arial" w:cs="Arial"/>
                <w:b w:val="0"/>
                <w:bCs w:val="0"/>
                <w:caps/>
                <w:color w:val="654A1F"/>
                <w:sz w:val="24"/>
                <w:szCs w:val="24"/>
              </w:rPr>
            </w:pPr>
            <w:r>
              <w:rPr>
                <w:rStyle w:val="a8"/>
                <w:rFonts w:ascii="Arial" w:hAnsi="Arial" w:cs="Arial"/>
                <w:b/>
                <w:bCs/>
                <w:caps/>
                <w:color w:val="654A1F"/>
                <w:sz w:val="24"/>
                <w:szCs w:val="24"/>
                <w:u w:val="single"/>
              </w:rPr>
              <w:t>РАСШИРЕННЫЙ МОНИТОРИНГ:</w:t>
            </w:r>
          </w:p>
        </w:tc>
      </w:tr>
      <w:tr w:rsidR="00287F9D" w:rsidTr="00287F9D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Конечное давление выдоха</w:t>
            </w:r>
          </w:p>
        </w:tc>
      </w:tr>
      <w:tr w:rsidR="00287F9D" w:rsidTr="00287F9D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Величина потока в конце выдоха</w:t>
            </w:r>
          </w:p>
        </w:tc>
      </w:tr>
      <w:tr w:rsidR="00287F9D" w:rsidTr="00287F9D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Временная константа на вдохе, временная константа на выдохе</w:t>
            </w:r>
          </w:p>
        </w:tc>
      </w:tr>
      <w:tr w:rsidR="00287F9D" w:rsidTr="00287F9D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Стресс-индекс</w:t>
            </w:r>
          </w:p>
        </w:tc>
      </w:tr>
      <w:tr w:rsidR="00287F9D" w:rsidTr="00287F9D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Индекс респираторного усилия</w:t>
            </w:r>
          </w:p>
        </w:tc>
      </w:tr>
      <w:tr w:rsidR="00287F9D" w:rsidTr="00287F9D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Работа дыхания пациента, работа дыхания аппарата</w:t>
            </w:r>
          </w:p>
        </w:tc>
      </w:tr>
      <w:tr w:rsidR="00287F9D" w:rsidTr="00287F9D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Время вдоха</w:t>
            </w:r>
          </w:p>
        </w:tc>
      </w:tr>
      <w:tr w:rsidR="00287F9D" w:rsidTr="00287F9D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Коэффициент спонтанного дыхания</w:t>
            </w:r>
          </w:p>
        </w:tc>
      </w:tr>
      <w:tr w:rsidR="00287F9D" w:rsidTr="00287F9D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Сопротивление выдоху</w:t>
            </w:r>
          </w:p>
        </w:tc>
      </w:tr>
      <w:tr w:rsidR="00287F9D" w:rsidTr="00287F9D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Сопротивление контура</w:t>
            </w:r>
          </w:p>
        </w:tc>
      </w:tr>
      <w:tr w:rsidR="00287F9D" w:rsidTr="00287F9D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Растяжимость контура</w:t>
            </w:r>
          </w:p>
        </w:tc>
      </w:tr>
      <w:tr w:rsidR="00287F9D" w:rsidTr="00287F9D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lastRenderedPageBreak/>
              <w:t xml:space="preserve">Динамический </w:t>
            </w:r>
            <w:proofErr w:type="spellStart"/>
            <w:r>
              <w:t>комплайнс</w:t>
            </w:r>
            <w:proofErr w:type="spellEnd"/>
          </w:p>
        </w:tc>
      </w:tr>
    </w:tbl>
    <w:p w:rsidR="00287F9D" w:rsidRDefault="00287F9D" w:rsidP="00287F9D">
      <w:pPr>
        <w:pStyle w:val="3"/>
        <w:shd w:val="clear" w:color="auto" w:fill="FAFAF8"/>
        <w:spacing w:before="0" w:after="195"/>
        <w:rPr>
          <w:rFonts w:ascii="Arial" w:hAnsi="Arial" w:cs="Arial"/>
          <w:b w:val="0"/>
          <w:bCs w:val="0"/>
          <w:caps/>
          <w:color w:val="654A1F"/>
          <w:sz w:val="24"/>
          <w:szCs w:val="24"/>
        </w:rPr>
      </w:pPr>
      <w:r>
        <w:rPr>
          <w:rStyle w:val="a8"/>
          <w:rFonts w:ascii="Arial" w:hAnsi="Arial" w:cs="Arial"/>
          <w:b/>
          <w:bCs/>
          <w:caps/>
          <w:color w:val="654A1F"/>
          <w:sz w:val="24"/>
          <w:szCs w:val="24"/>
        </w:rPr>
        <w:t>ГРАФИЧЕСКИЙ МОНИТОРИНГ:</w:t>
      </w:r>
    </w:p>
    <w:tbl>
      <w:tblPr>
        <w:tblW w:w="9465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9"/>
        <w:gridCol w:w="3859"/>
        <w:gridCol w:w="2447"/>
      </w:tblGrid>
      <w:tr w:rsidR="00287F9D" w:rsidTr="00287F9D">
        <w:trPr>
          <w:gridAfter w:val="1"/>
          <w:wAfter w:w="2535" w:type="dxa"/>
        </w:trPr>
        <w:tc>
          <w:tcPr>
            <w:tcW w:w="9465" w:type="dxa"/>
            <w:gridSpan w:val="2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Одновременное отображение на экране до 3 кривых и одной петли по выбору пользователя</w:t>
            </w:r>
          </w:p>
        </w:tc>
      </w:tr>
      <w:tr w:rsidR="00287F9D" w:rsidTr="00287F9D">
        <w:trPr>
          <w:gridAfter w:val="1"/>
          <w:wAfter w:w="2535" w:type="dxa"/>
        </w:trPr>
        <w:tc>
          <w:tcPr>
            <w:tcW w:w="9465" w:type="dxa"/>
            <w:gridSpan w:val="2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Кривые на выбор: поток-время, давление-время, объем-время</w:t>
            </w:r>
          </w:p>
        </w:tc>
      </w:tr>
      <w:tr w:rsidR="00287F9D" w:rsidTr="00287F9D">
        <w:trPr>
          <w:gridAfter w:val="1"/>
          <w:wAfter w:w="2535" w:type="dxa"/>
        </w:trPr>
        <w:tc>
          <w:tcPr>
            <w:tcW w:w="9465" w:type="dxa"/>
            <w:gridSpan w:val="2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Петли: объем-давление, поток-объем, поток-давление</w:t>
            </w:r>
          </w:p>
        </w:tc>
      </w:tr>
      <w:tr w:rsidR="00287F9D" w:rsidTr="00287F9D">
        <w:tc>
          <w:tcPr>
            <w:tcW w:w="4500" w:type="dxa"/>
            <w:vMerge w:val="restart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rPr>
                <w:rStyle w:val="a8"/>
              </w:rPr>
              <w:t xml:space="preserve">Режимы </w:t>
            </w:r>
            <w:proofErr w:type="gramStart"/>
            <w:r>
              <w:rPr>
                <w:rStyle w:val="a8"/>
              </w:rPr>
              <w:t>принудительной</w:t>
            </w:r>
            <w:proofErr w:type="gramEnd"/>
            <w:r>
              <w:rPr>
                <w:rStyle w:val="a8"/>
              </w:rPr>
              <w:t xml:space="preserve"> ИВЛ</w:t>
            </w:r>
          </w:p>
        </w:tc>
        <w:tc>
          <w:tcPr>
            <w:tcW w:w="6750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с управляемым объемом</w:t>
            </w:r>
          </w:p>
        </w:tc>
        <w:tc>
          <w:tcPr>
            <w:tcW w:w="142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rPr>
                <w:rStyle w:val="a8"/>
              </w:rPr>
              <w:t>CMV VCV</w:t>
            </w:r>
          </w:p>
        </w:tc>
      </w:tr>
      <w:tr w:rsidR="00287F9D" w:rsidTr="00287F9D">
        <w:trPr>
          <w:trHeight w:val="135"/>
        </w:trPr>
        <w:tc>
          <w:tcPr>
            <w:tcW w:w="0" w:type="auto"/>
            <w:vMerge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9D" w:rsidRDefault="00287F9D">
            <w:pPr>
              <w:rPr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135" w:lineRule="atLeast"/>
              <w:rPr>
                <w:sz w:val="18"/>
                <w:szCs w:val="18"/>
              </w:rPr>
            </w:pPr>
            <w:r>
              <w:t>с управляемым давлением</w:t>
            </w:r>
          </w:p>
        </w:tc>
        <w:tc>
          <w:tcPr>
            <w:tcW w:w="142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135" w:lineRule="atLeast"/>
              <w:rPr>
                <w:sz w:val="18"/>
                <w:szCs w:val="18"/>
              </w:rPr>
            </w:pPr>
            <w:r>
              <w:rPr>
                <w:rStyle w:val="a8"/>
              </w:rPr>
              <w:t>CMV PCV</w:t>
            </w:r>
          </w:p>
        </w:tc>
      </w:tr>
      <w:tr w:rsidR="00287F9D" w:rsidTr="00287F9D">
        <w:trPr>
          <w:trHeight w:val="135"/>
        </w:trPr>
        <w:tc>
          <w:tcPr>
            <w:tcW w:w="0" w:type="auto"/>
            <w:vMerge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9D" w:rsidRDefault="00287F9D">
            <w:pPr>
              <w:rPr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135" w:lineRule="atLeast"/>
              <w:rPr>
                <w:sz w:val="18"/>
                <w:szCs w:val="18"/>
              </w:rPr>
            </w:pPr>
            <w:r>
              <w:t>c управлением по давлению и доставкой гарантированного объема</w:t>
            </w:r>
          </w:p>
        </w:tc>
        <w:tc>
          <w:tcPr>
            <w:tcW w:w="142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135" w:lineRule="atLeast"/>
              <w:rPr>
                <w:sz w:val="18"/>
                <w:szCs w:val="18"/>
              </w:rPr>
            </w:pPr>
            <w:r>
              <w:rPr>
                <w:rStyle w:val="a8"/>
              </w:rPr>
              <w:t>PCV VG</w:t>
            </w:r>
          </w:p>
        </w:tc>
      </w:tr>
      <w:tr w:rsidR="00287F9D" w:rsidTr="00287F9D">
        <w:tc>
          <w:tcPr>
            <w:tcW w:w="3090" w:type="dxa"/>
            <w:vMerge w:val="restart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rPr>
                <w:rStyle w:val="a8"/>
              </w:rPr>
              <w:t xml:space="preserve">Режимы с </w:t>
            </w:r>
            <w:proofErr w:type="gramStart"/>
            <w:r>
              <w:rPr>
                <w:rStyle w:val="a8"/>
              </w:rPr>
              <w:t>синхронизированной</w:t>
            </w:r>
            <w:proofErr w:type="gramEnd"/>
            <w:r>
              <w:rPr>
                <w:rStyle w:val="a8"/>
              </w:rPr>
              <w:t xml:space="preserve"> перемежающейся ИВЛ</w:t>
            </w:r>
          </w:p>
        </w:tc>
        <w:tc>
          <w:tcPr>
            <w:tcW w:w="5250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с управляемым объемом и поддержкой давлением спонтанных вдохов</w:t>
            </w:r>
          </w:p>
        </w:tc>
        <w:tc>
          <w:tcPr>
            <w:tcW w:w="142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rPr>
                <w:rStyle w:val="a8"/>
              </w:rPr>
              <w:t>SIMV VC</w:t>
            </w:r>
          </w:p>
        </w:tc>
      </w:tr>
      <w:tr w:rsidR="00287F9D" w:rsidTr="00287F9D">
        <w:trPr>
          <w:trHeight w:val="375"/>
        </w:trPr>
        <w:tc>
          <w:tcPr>
            <w:tcW w:w="0" w:type="auto"/>
            <w:vMerge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9D" w:rsidRDefault="00287F9D">
            <w:pPr>
              <w:rPr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с управляемым давлением и поддержкой давлением  спонтанных вдохов</w:t>
            </w:r>
          </w:p>
        </w:tc>
        <w:tc>
          <w:tcPr>
            <w:tcW w:w="142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rPr>
                <w:rStyle w:val="a8"/>
              </w:rPr>
              <w:t>SIMV PC</w:t>
            </w:r>
          </w:p>
        </w:tc>
      </w:tr>
      <w:tr w:rsidR="00287F9D" w:rsidTr="00287F9D">
        <w:tc>
          <w:tcPr>
            <w:tcW w:w="0" w:type="auto"/>
            <w:vMerge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9D" w:rsidRDefault="00287F9D">
            <w:pPr>
              <w:rPr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 xml:space="preserve">с управлением по давлению и доставкой гарантированного </w:t>
            </w:r>
            <w:r>
              <w:lastRenderedPageBreak/>
              <w:t>объема с двойным контролем</w:t>
            </w:r>
          </w:p>
        </w:tc>
        <w:tc>
          <w:tcPr>
            <w:tcW w:w="142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rPr>
                <w:rStyle w:val="a8"/>
              </w:rPr>
              <w:lastRenderedPageBreak/>
              <w:t>SIMV DC</w:t>
            </w:r>
          </w:p>
        </w:tc>
      </w:tr>
      <w:tr w:rsidR="00287F9D" w:rsidTr="00287F9D">
        <w:tc>
          <w:tcPr>
            <w:tcW w:w="3090" w:type="dxa"/>
            <w:vMerge w:val="restart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rPr>
                <w:rStyle w:val="a8"/>
              </w:rPr>
              <w:lastRenderedPageBreak/>
              <w:t>Режимы самостоятельного дыхания</w:t>
            </w:r>
          </w:p>
        </w:tc>
        <w:tc>
          <w:tcPr>
            <w:tcW w:w="5250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с постоянным положительным давлением с возможностью поддержки давлением</w:t>
            </w:r>
          </w:p>
        </w:tc>
        <w:tc>
          <w:tcPr>
            <w:tcW w:w="142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rPr>
                <w:rStyle w:val="a8"/>
              </w:rPr>
              <w:t>CPAP+PS</w:t>
            </w:r>
          </w:p>
        </w:tc>
      </w:tr>
      <w:tr w:rsidR="00287F9D" w:rsidTr="00287F9D">
        <w:tc>
          <w:tcPr>
            <w:tcW w:w="0" w:type="auto"/>
            <w:vMerge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9D" w:rsidRDefault="00287F9D">
            <w:pPr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rPr>
                <w:sz w:val="18"/>
                <w:szCs w:val="18"/>
              </w:rPr>
            </w:pPr>
            <w:r>
              <w:t>самостоятельное дыхание с двумя уровнями постоянного положительного давления </w:t>
            </w:r>
          </w:p>
        </w:tc>
        <w:tc>
          <w:tcPr>
            <w:tcW w:w="5250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rPr>
                <w:sz w:val="18"/>
                <w:szCs w:val="18"/>
              </w:rPr>
            </w:pPr>
            <w:proofErr w:type="spellStart"/>
            <w:r>
              <w:rPr>
                <w:rStyle w:val="a8"/>
              </w:rPr>
              <w:t>BiSTEP</w:t>
            </w:r>
            <w:proofErr w:type="spellEnd"/>
            <w:r>
              <w:rPr>
                <w:rStyle w:val="a8"/>
              </w:rPr>
              <w:t xml:space="preserve"> + PS</w:t>
            </w:r>
          </w:p>
        </w:tc>
      </w:tr>
      <w:tr w:rsidR="00287F9D" w:rsidTr="00287F9D">
        <w:trPr>
          <w:trHeight w:val="600"/>
        </w:trPr>
        <w:tc>
          <w:tcPr>
            <w:tcW w:w="0" w:type="auto"/>
            <w:vMerge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9D" w:rsidRDefault="00287F9D">
            <w:pPr>
              <w:rPr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Вентиляция с освобождением давления в дыхательных путях</w:t>
            </w:r>
          </w:p>
        </w:tc>
        <w:tc>
          <w:tcPr>
            <w:tcW w:w="142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rPr>
                <w:rStyle w:val="a8"/>
              </w:rPr>
              <w:t>APRV</w:t>
            </w:r>
          </w:p>
        </w:tc>
      </w:tr>
      <w:tr w:rsidR="00287F9D" w:rsidTr="00287F9D">
        <w:trPr>
          <w:trHeight w:val="120"/>
        </w:trPr>
        <w:tc>
          <w:tcPr>
            <w:tcW w:w="0" w:type="auto"/>
            <w:vMerge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7F9D" w:rsidRDefault="00287F9D">
            <w:pPr>
              <w:rPr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120" w:lineRule="atLeast"/>
              <w:rPr>
                <w:sz w:val="18"/>
                <w:szCs w:val="18"/>
              </w:rPr>
            </w:pPr>
            <w:proofErr w:type="spellStart"/>
            <w:r>
              <w:t>неинвазивная</w:t>
            </w:r>
            <w:proofErr w:type="spellEnd"/>
            <w:r>
              <w:t xml:space="preserve"> вентиляция</w:t>
            </w:r>
          </w:p>
        </w:tc>
        <w:tc>
          <w:tcPr>
            <w:tcW w:w="142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pStyle w:val="a3"/>
              <w:spacing w:before="0" w:beforeAutospacing="0" w:after="150" w:afterAutospacing="0" w:line="120" w:lineRule="atLeast"/>
              <w:rPr>
                <w:sz w:val="18"/>
                <w:szCs w:val="18"/>
              </w:rPr>
            </w:pPr>
            <w:r>
              <w:rPr>
                <w:rStyle w:val="a8"/>
              </w:rPr>
              <w:t>NIV</w:t>
            </w:r>
          </w:p>
        </w:tc>
      </w:tr>
      <w:tr w:rsidR="00287F9D" w:rsidTr="00287F9D">
        <w:trPr>
          <w:trHeight w:val="195"/>
        </w:trPr>
        <w:tc>
          <w:tcPr>
            <w:tcW w:w="3090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rPr>
                <w:sz w:val="18"/>
                <w:szCs w:val="18"/>
              </w:rPr>
            </w:pPr>
            <w:r>
              <w:rPr>
                <w:rStyle w:val="a8"/>
              </w:rPr>
              <w:t>Резервный режим</w:t>
            </w:r>
          </w:p>
        </w:tc>
        <w:tc>
          <w:tcPr>
            <w:tcW w:w="5250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rPr>
                <w:sz w:val="18"/>
                <w:szCs w:val="18"/>
              </w:rPr>
            </w:pPr>
            <w:r>
              <w:t>апноэ-вентиляция</w:t>
            </w:r>
          </w:p>
        </w:tc>
        <w:tc>
          <w:tcPr>
            <w:tcW w:w="142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rPr>
                <w:sz w:val="18"/>
                <w:szCs w:val="18"/>
              </w:rPr>
            </w:pPr>
            <w:proofErr w:type="spellStart"/>
            <w:r>
              <w:rPr>
                <w:rStyle w:val="a8"/>
              </w:rPr>
              <w:t>Apnea</w:t>
            </w:r>
            <w:proofErr w:type="spellEnd"/>
          </w:p>
        </w:tc>
      </w:tr>
      <w:tr w:rsidR="00287F9D" w:rsidTr="00287F9D">
        <w:trPr>
          <w:trHeight w:val="195"/>
        </w:trPr>
        <w:tc>
          <w:tcPr>
            <w:tcW w:w="3090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rPr>
                <w:sz w:val="18"/>
                <w:szCs w:val="18"/>
              </w:rPr>
            </w:pPr>
            <w:r>
              <w:rPr>
                <w:rStyle w:val="a8"/>
              </w:rPr>
              <w:t>Функция поддержки давлением</w:t>
            </w:r>
          </w:p>
        </w:tc>
        <w:tc>
          <w:tcPr>
            <w:tcW w:w="5250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rPr>
                <w:sz w:val="18"/>
                <w:szCs w:val="18"/>
              </w:rPr>
            </w:pPr>
            <w:r>
              <w:t>функция поддержки давлением</w:t>
            </w:r>
          </w:p>
        </w:tc>
        <w:tc>
          <w:tcPr>
            <w:tcW w:w="142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287F9D" w:rsidRDefault="00287F9D">
            <w:pPr>
              <w:rPr>
                <w:sz w:val="18"/>
                <w:szCs w:val="18"/>
              </w:rPr>
            </w:pPr>
            <w:r>
              <w:rPr>
                <w:rStyle w:val="a8"/>
              </w:rPr>
              <w:t>PS</w:t>
            </w:r>
          </w:p>
        </w:tc>
      </w:tr>
    </w:tbl>
    <w:p w:rsidR="005C688B" w:rsidRPr="00287F9D" w:rsidRDefault="005C688B" w:rsidP="0048713B">
      <w:pPr>
        <w:rPr>
          <w:lang w:val="en-US"/>
        </w:rPr>
      </w:pPr>
      <w:bookmarkStart w:id="0" w:name="_GoBack"/>
      <w:bookmarkEnd w:id="0"/>
    </w:p>
    <w:sectPr w:rsidR="005C688B" w:rsidRPr="00287F9D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0C7" w:rsidRDefault="008C10C7" w:rsidP="004522AA">
      <w:pPr>
        <w:spacing w:after="0" w:line="240" w:lineRule="auto"/>
      </w:pPr>
      <w:r>
        <w:separator/>
      </w:r>
    </w:p>
  </w:endnote>
  <w:endnote w:type="continuationSeparator" w:id="0">
    <w:p w:rsidR="008C10C7" w:rsidRDefault="008C10C7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0C7" w:rsidRDefault="008C10C7" w:rsidP="004522AA">
      <w:pPr>
        <w:spacing w:after="0" w:line="240" w:lineRule="auto"/>
      </w:pPr>
      <w:r>
        <w:separator/>
      </w:r>
    </w:p>
  </w:footnote>
  <w:footnote w:type="continuationSeparator" w:id="0">
    <w:p w:rsidR="008C10C7" w:rsidRDefault="008C10C7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811CA"/>
    <w:rsid w:val="000904EB"/>
    <w:rsid w:val="000F4F3A"/>
    <w:rsid w:val="00125703"/>
    <w:rsid w:val="00125BDA"/>
    <w:rsid w:val="0013148F"/>
    <w:rsid w:val="0013268D"/>
    <w:rsid w:val="00161779"/>
    <w:rsid w:val="0019528C"/>
    <w:rsid w:val="001B2B33"/>
    <w:rsid w:val="001E36A6"/>
    <w:rsid w:val="00217662"/>
    <w:rsid w:val="00233DA0"/>
    <w:rsid w:val="00260956"/>
    <w:rsid w:val="00280312"/>
    <w:rsid w:val="0028075B"/>
    <w:rsid w:val="00287F9D"/>
    <w:rsid w:val="00306936"/>
    <w:rsid w:val="00344538"/>
    <w:rsid w:val="00350AAF"/>
    <w:rsid w:val="0039777C"/>
    <w:rsid w:val="003A1171"/>
    <w:rsid w:val="003A13F5"/>
    <w:rsid w:val="00442681"/>
    <w:rsid w:val="004522AA"/>
    <w:rsid w:val="0047590D"/>
    <w:rsid w:val="0048713B"/>
    <w:rsid w:val="00490B58"/>
    <w:rsid w:val="004A7FBE"/>
    <w:rsid w:val="004D1DCA"/>
    <w:rsid w:val="004E4FA1"/>
    <w:rsid w:val="00504F6E"/>
    <w:rsid w:val="0051425C"/>
    <w:rsid w:val="00526711"/>
    <w:rsid w:val="0054446D"/>
    <w:rsid w:val="00591AAF"/>
    <w:rsid w:val="005A0B57"/>
    <w:rsid w:val="005B3893"/>
    <w:rsid w:val="005C688B"/>
    <w:rsid w:val="005D374F"/>
    <w:rsid w:val="005D502B"/>
    <w:rsid w:val="005F7E47"/>
    <w:rsid w:val="006370D7"/>
    <w:rsid w:val="006879FA"/>
    <w:rsid w:val="00690F46"/>
    <w:rsid w:val="0069444A"/>
    <w:rsid w:val="006A1FB3"/>
    <w:rsid w:val="006A708A"/>
    <w:rsid w:val="006B311B"/>
    <w:rsid w:val="006F7792"/>
    <w:rsid w:val="007A0215"/>
    <w:rsid w:val="007A4BC0"/>
    <w:rsid w:val="007D2B8D"/>
    <w:rsid w:val="007F033E"/>
    <w:rsid w:val="008443FC"/>
    <w:rsid w:val="00863ECE"/>
    <w:rsid w:val="008C10C7"/>
    <w:rsid w:val="008D4085"/>
    <w:rsid w:val="008E1EAE"/>
    <w:rsid w:val="008F0348"/>
    <w:rsid w:val="00904B6B"/>
    <w:rsid w:val="0092091E"/>
    <w:rsid w:val="0093004B"/>
    <w:rsid w:val="009C3F0F"/>
    <w:rsid w:val="00A01064"/>
    <w:rsid w:val="00A60FB5"/>
    <w:rsid w:val="00A65A47"/>
    <w:rsid w:val="00AF3089"/>
    <w:rsid w:val="00B12FC7"/>
    <w:rsid w:val="00B86130"/>
    <w:rsid w:val="00BB45AD"/>
    <w:rsid w:val="00C1125D"/>
    <w:rsid w:val="00C16B61"/>
    <w:rsid w:val="00C37174"/>
    <w:rsid w:val="00C60BCF"/>
    <w:rsid w:val="00C67DBE"/>
    <w:rsid w:val="00CF6262"/>
    <w:rsid w:val="00D234CF"/>
    <w:rsid w:val="00D548AE"/>
    <w:rsid w:val="00D56F6E"/>
    <w:rsid w:val="00D95FD9"/>
    <w:rsid w:val="00DB555B"/>
    <w:rsid w:val="00DF64A8"/>
    <w:rsid w:val="00E016F6"/>
    <w:rsid w:val="00E01897"/>
    <w:rsid w:val="00E173B9"/>
    <w:rsid w:val="00E20CDB"/>
    <w:rsid w:val="00E4473D"/>
    <w:rsid w:val="00E5085A"/>
    <w:rsid w:val="00E65E56"/>
    <w:rsid w:val="00E81C5F"/>
    <w:rsid w:val="00E83F0A"/>
    <w:rsid w:val="00E846CF"/>
    <w:rsid w:val="00EB521C"/>
    <w:rsid w:val="00EC2111"/>
    <w:rsid w:val="00EC55A1"/>
    <w:rsid w:val="00EF4D76"/>
    <w:rsid w:val="00F33AB9"/>
    <w:rsid w:val="00F577ED"/>
    <w:rsid w:val="00F74C7F"/>
    <w:rsid w:val="00F946A7"/>
    <w:rsid w:val="00FB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20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61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2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5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6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117</cp:revision>
  <dcterms:created xsi:type="dcterms:W3CDTF">2020-04-11T23:43:00Z</dcterms:created>
  <dcterms:modified xsi:type="dcterms:W3CDTF">2020-06-17T08:47:00Z</dcterms:modified>
</cp:coreProperties>
</file>